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6821" w:rsidRPr="00873F6F" w:rsidRDefault="00D46821" w:rsidP="000B5728">
      <w:pPr>
        <w:pStyle w:val="a3"/>
        <w:contextualSpacing/>
        <w:jc w:val="center"/>
        <w:rPr>
          <w:b/>
          <w:bCs/>
          <w:color w:val="000000"/>
          <w:sz w:val="28"/>
          <w:szCs w:val="28"/>
          <w:shd w:val="clear" w:color="auto" w:fill="FFFFFF"/>
        </w:rPr>
      </w:pPr>
      <w:r w:rsidRPr="00873F6F">
        <w:rPr>
          <w:b/>
          <w:bCs/>
          <w:color w:val="000000"/>
          <w:sz w:val="28"/>
          <w:szCs w:val="28"/>
        </w:rPr>
        <w:t>Конспект интегрированного занятия во второй младшей группе на тему</w:t>
      </w:r>
      <w:r w:rsidRPr="00873F6F">
        <w:rPr>
          <w:rStyle w:val="apple-converted-space"/>
          <w:b/>
          <w:bCs/>
          <w:color w:val="000000"/>
          <w:sz w:val="28"/>
          <w:szCs w:val="28"/>
        </w:rPr>
        <w:t> </w:t>
      </w:r>
      <w:r w:rsidRPr="00873F6F">
        <w:rPr>
          <w:b/>
          <w:bCs/>
          <w:color w:val="000000"/>
          <w:sz w:val="28"/>
          <w:szCs w:val="28"/>
          <w:shd w:val="clear" w:color="auto" w:fill="FFFFFF"/>
        </w:rPr>
        <w:t>"Волшебница вода"</w:t>
      </w:r>
      <w:r w:rsidR="000B5728" w:rsidRPr="00873F6F">
        <w:rPr>
          <w:b/>
          <w:bCs/>
          <w:color w:val="000000"/>
          <w:sz w:val="28"/>
          <w:szCs w:val="28"/>
          <w:shd w:val="clear" w:color="auto" w:fill="FFFFFF"/>
        </w:rPr>
        <w:t>.</w:t>
      </w:r>
    </w:p>
    <w:p w:rsidR="000B5728" w:rsidRPr="00873F6F" w:rsidRDefault="000B5728" w:rsidP="000B5728">
      <w:pPr>
        <w:pStyle w:val="a3"/>
        <w:contextualSpacing/>
        <w:jc w:val="center"/>
        <w:rPr>
          <w:color w:val="000000"/>
          <w:sz w:val="28"/>
          <w:szCs w:val="28"/>
        </w:rPr>
      </w:pPr>
      <w:r w:rsidRPr="00873F6F">
        <w:rPr>
          <w:b/>
          <w:bCs/>
          <w:color w:val="000000"/>
          <w:sz w:val="28"/>
          <w:szCs w:val="28"/>
          <w:shd w:val="clear" w:color="auto" w:fill="FFFFFF"/>
        </w:rPr>
        <w:t xml:space="preserve">Составитель: </w:t>
      </w:r>
      <w:proofErr w:type="spellStart"/>
      <w:r w:rsidRPr="00873F6F">
        <w:rPr>
          <w:b/>
          <w:bCs/>
          <w:color w:val="000000"/>
          <w:sz w:val="28"/>
          <w:szCs w:val="28"/>
          <w:shd w:val="clear" w:color="auto" w:fill="FFFFFF"/>
        </w:rPr>
        <w:t>Хурамшина</w:t>
      </w:r>
      <w:proofErr w:type="spellEnd"/>
      <w:r w:rsidRPr="00873F6F">
        <w:rPr>
          <w:b/>
          <w:bCs/>
          <w:color w:val="000000"/>
          <w:sz w:val="28"/>
          <w:szCs w:val="28"/>
          <w:shd w:val="clear" w:color="auto" w:fill="FFFFFF"/>
        </w:rPr>
        <w:t xml:space="preserve"> О.А.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0" w:afterAutospacing="0"/>
        <w:contextualSpacing/>
      </w:pPr>
      <w:r w:rsidRPr="00AD5D7F">
        <w:rPr>
          <w:rStyle w:val="a4"/>
        </w:rPr>
        <w:t>Цель занятия:</w:t>
      </w:r>
      <w:r w:rsidRPr="00AD5D7F">
        <w:rPr>
          <w:rStyle w:val="apple-converted-space"/>
        </w:rPr>
        <w:t> </w:t>
      </w:r>
      <w:r w:rsidRPr="00AD5D7F">
        <w:t>Расширение представлений о свойствах воды.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0" w:afterAutospacing="0"/>
        <w:contextualSpacing/>
      </w:pPr>
      <w:r w:rsidRPr="00AD5D7F">
        <w:rPr>
          <w:rStyle w:val="a4"/>
        </w:rPr>
        <w:t>Задачи.</w:t>
      </w:r>
      <w:bookmarkStart w:id="0" w:name="_GoBack"/>
      <w:bookmarkEnd w:id="0"/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</w:pPr>
      <w:r w:rsidRPr="00AD5D7F">
        <w:t>1. Познакомить детей со свойствами воды: прозрачная, светлая, не имеет запаха, вкуса, может окрашиваться в разные цвета.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</w:pPr>
      <w:r w:rsidRPr="00AD5D7F">
        <w:t>2. Развивать умение рассуждать, отвечать на вопросы .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</w:pPr>
      <w:r w:rsidRPr="00AD5D7F">
        <w:t>3. Воспитывать умение детей слушать воспитателя.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</w:pPr>
      <w:r w:rsidRPr="00AD5D7F">
        <w:t>4. Обратить внимание на значение воды в нашей жизни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</w:p>
    <w:p w:rsidR="00622123" w:rsidRPr="00AD5D7F" w:rsidRDefault="00622123" w:rsidP="00AD5D7F">
      <w:pPr>
        <w:pStyle w:val="a3"/>
        <w:contextualSpacing/>
        <w:rPr>
          <w:bCs/>
          <w:color w:val="000000"/>
          <w:shd w:val="clear" w:color="auto" w:fill="FFFFFF"/>
        </w:rPr>
      </w:pPr>
      <w:r w:rsidRPr="00AD5D7F">
        <w:rPr>
          <w:b/>
          <w:bCs/>
          <w:color w:val="000000"/>
          <w:shd w:val="clear" w:color="auto" w:fill="FFFFFF"/>
        </w:rPr>
        <w:t xml:space="preserve">Материал и оборудование: </w:t>
      </w:r>
      <w:r w:rsidRPr="00AD5D7F">
        <w:rPr>
          <w:bCs/>
          <w:color w:val="000000"/>
          <w:shd w:val="clear" w:color="auto" w:fill="FFFFFF"/>
        </w:rPr>
        <w:t>стаканчики с водой (по количеству детей), пустые стаканчики,</w:t>
      </w:r>
      <w:proofErr w:type="gramStart"/>
      <w:r w:rsidRPr="00AD5D7F">
        <w:rPr>
          <w:bCs/>
          <w:color w:val="000000"/>
          <w:shd w:val="clear" w:color="auto" w:fill="FFFFFF"/>
        </w:rPr>
        <w:t xml:space="preserve"> ,</w:t>
      </w:r>
      <w:proofErr w:type="gramEnd"/>
      <w:r w:rsidRPr="00AD5D7F">
        <w:rPr>
          <w:bCs/>
          <w:color w:val="000000"/>
          <w:shd w:val="clear" w:color="auto" w:fill="FFFFFF"/>
        </w:rPr>
        <w:t xml:space="preserve"> камешки, две лейки  с холодной и  теплой водой; картинки тучка, солнышко,  сахар, соль, лимон, ложечки</w:t>
      </w:r>
      <w:r w:rsidRPr="00AD5D7F">
        <w:rPr>
          <w:b/>
          <w:bCs/>
          <w:color w:val="000000"/>
          <w:shd w:val="clear" w:color="auto" w:fill="FFFFFF"/>
        </w:rPr>
        <w:t xml:space="preserve"> , </w:t>
      </w:r>
      <w:proofErr w:type="spellStart"/>
      <w:r w:rsidRPr="00AD5D7F">
        <w:rPr>
          <w:bCs/>
          <w:color w:val="000000"/>
          <w:shd w:val="clear" w:color="auto" w:fill="FFFFFF"/>
        </w:rPr>
        <w:t>коктельные</w:t>
      </w:r>
      <w:proofErr w:type="spellEnd"/>
      <w:r w:rsidRPr="00AD5D7F">
        <w:rPr>
          <w:bCs/>
          <w:color w:val="000000"/>
          <w:shd w:val="clear" w:color="auto" w:fill="FFFFFF"/>
        </w:rPr>
        <w:t xml:space="preserve"> трубочки по количеству детей, краска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b/>
          <w:bCs/>
          <w:color w:val="000000"/>
        </w:rPr>
        <w:t>Ход занятия: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I. (</w:t>
      </w:r>
      <w:r w:rsidRPr="00AD5D7F">
        <w:rPr>
          <w:b/>
          <w:bCs/>
          <w:i/>
          <w:iCs/>
          <w:color w:val="000000"/>
        </w:rPr>
        <w:t>Звучит колокольчик.)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В.: «Колокольчики звенят,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Пригласить они хотят,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Где ребятам интересно?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Ну а там где неизвестно!»</w:t>
      </w:r>
    </w:p>
    <w:p w:rsidR="00295D90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 xml:space="preserve">В. А вы, ребята, хотите узнать, куда нас колокольчики приглашают? 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(Да)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>В.: А приглашают они вас в путешествие. Закройте глаза и прислушайтесь.</w:t>
      </w:r>
    </w:p>
    <w:p w:rsidR="00D46821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b/>
          <w:bCs/>
          <w:i/>
          <w:iCs/>
          <w:color w:val="000000"/>
        </w:rPr>
        <w:t>(Звучит аудиозапись «Журчание ручейка».)</w:t>
      </w:r>
    </w:p>
    <w:p w:rsidR="00295D90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 xml:space="preserve">В.: Что вы услышали? </w:t>
      </w:r>
    </w:p>
    <w:p w:rsidR="00295D90" w:rsidRPr="00AD5D7F" w:rsidRDefault="00D46821" w:rsidP="00AD5D7F">
      <w:pPr>
        <w:pStyle w:val="a3"/>
        <w:contextualSpacing/>
        <w:rPr>
          <w:color w:val="000000"/>
        </w:rPr>
      </w:pPr>
      <w:r w:rsidRPr="00AD5D7F">
        <w:rPr>
          <w:color w:val="000000"/>
        </w:rPr>
        <w:t xml:space="preserve">Какие звуки? </w:t>
      </w:r>
    </w:p>
    <w:p w:rsidR="00397293" w:rsidRDefault="00D46821" w:rsidP="00397293">
      <w:pPr>
        <w:pStyle w:val="a3"/>
        <w:contextualSpacing/>
        <w:rPr>
          <w:color w:val="000000"/>
        </w:rPr>
      </w:pPr>
      <w:r w:rsidRPr="00AD5D7F">
        <w:rPr>
          <w:color w:val="000000"/>
        </w:rPr>
        <w:t xml:space="preserve">Как </w:t>
      </w:r>
      <w:r w:rsidR="001906EF" w:rsidRPr="00AD5D7F">
        <w:rPr>
          <w:color w:val="000000"/>
        </w:rPr>
        <w:t>журчит водичка</w:t>
      </w:r>
      <w:r w:rsidRPr="00AD5D7F">
        <w:rPr>
          <w:color w:val="000000"/>
        </w:rPr>
        <w:t>?</w:t>
      </w:r>
      <w:r w:rsidR="00295D90" w:rsidRPr="00AD5D7F">
        <w:rPr>
          <w:color w:val="000000"/>
        </w:rPr>
        <w:t xml:space="preserve"> А как можно с водичкой поиграть?</w:t>
      </w:r>
    </w:p>
    <w:p w:rsidR="00D46821" w:rsidRPr="00397293" w:rsidRDefault="009259CF" w:rsidP="00397293">
      <w:pPr>
        <w:pStyle w:val="a3"/>
        <w:contextualSpacing/>
      </w:pPr>
      <w:r>
        <w:t xml:space="preserve">Воспитатель: </w:t>
      </w:r>
      <w:r w:rsidR="00F84A59" w:rsidRPr="00AD5D7F">
        <w:t>Дети, а вы знаете, что вода волшебная. С ней можно играть, проводить</w:t>
      </w:r>
      <w:r w:rsidR="00397293">
        <w:t xml:space="preserve"> различные фокусы, </w:t>
      </w:r>
      <w:proofErr w:type="spellStart"/>
      <w:r w:rsidR="00397293">
        <w:t>опыты</w:t>
      </w:r>
      <w:proofErr w:type="gramStart"/>
      <w:r w:rsidR="00397293">
        <w:t>.</w:t>
      </w:r>
      <w:r w:rsidR="00D46821" w:rsidRPr="00AD5D7F">
        <w:t>П</w:t>
      </w:r>
      <w:proofErr w:type="gramEnd"/>
      <w:r w:rsidR="00D46821" w:rsidRPr="00AD5D7F">
        <w:t>риглашаю</w:t>
      </w:r>
      <w:proofErr w:type="spellEnd"/>
      <w:r w:rsidR="00D46821" w:rsidRPr="00AD5D7F">
        <w:t xml:space="preserve"> вас подойти к столу.</w:t>
      </w:r>
    </w:p>
    <w:p w:rsidR="00F84A59" w:rsidRPr="00397293" w:rsidRDefault="00F84A59" w:rsidP="009259CF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97293">
        <w:rPr>
          <w:rFonts w:ascii="Times New Roman" w:hAnsi="Times New Roman" w:cs="Times New Roman"/>
          <w:b/>
          <w:sz w:val="24"/>
          <w:szCs w:val="24"/>
        </w:rPr>
        <w:t>Опыт № 1 «</w:t>
      </w:r>
      <w:r w:rsidR="00295D90" w:rsidRPr="00397293">
        <w:rPr>
          <w:rFonts w:ascii="Times New Roman" w:hAnsi="Times New Roman" w:cs="Times New Roman"/>
          <w:b/>
          <w:sz w:val="24"/>
          <w:szCs w:val="24"/>
        </w:rPr>
        <w:t xml:space="preserve">Теплая – холодная </w:t>
      </w:r>
      <w:r w:rsidRPr="0039729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95D90" w:rsidRPr="00397293">
        <w:rPr>
          <w:rFonts w:ascii="Times New Roman" w:hAnsi="Times New Roman" w:cs="Times New Roman"/>
          <w:b/>
          <w:sz w:val="24"/>
          <w:szCs w:val="24"/>
        </w:rPr>
        <w:t xml:space="preserve"> вода</w:t>
      </w:r>
      <w:r w:rsidRPr="00397293">
        <w:rPr>
          <w:rFonts w:ascii="Times New Roman" w:hAnsi="Times New Roman" w:cs="Times New Roman"/>
          <w:b/>
          <w:sz w:val="24"/>
          <w:szCs w:val="24"/>
        </w:rPr>
        <w:t>»</w:t>
      </w:r>
    </w:p>
    <w:p w:rsidR="00D46821" w:rsidRPr="00397293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97293">
        <w:rPr>
          <w:rFonts w:ascii="Times New Roman" w:hAnsi="Times New Roman" w:cs="Times New Roman"/>
          <w:sz w:val="24"/>
          <w:szCs w:val="24"/>
        </w:rPr>
        <w:t>(</w:t>
      </w:r>
      <w:r w:rsidR="00D46821" w:rsidRPr="00397293">
        <w:rPr>
          <w:rFonts w:ascii="Times New Roman" w:hAnsi="Times New Roman" w:cs="Times New Roman"/>
          <w:sz w:val="24"/>
          <w:szCs w:val="24"/>
        </w:rPr>
        <w:t>На столе стоит большая емкость с водой</w:t>
      </w:r>
      <w:proofErr w:type="gramStart"/>
      <w:r w:rsidR="00D46821" w:rsidRPr="00397293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="00D46821" w:rsidRPr="00397293">
        <w:rPr>
          <w:rFonts w:ascii="Times New Roman" w:hAnsi="Times New Roman" w:cs="Times New Roman"/>
          <w:sz w:val="24"/>
          <w:szCs w:val="24"/>
        </w:rPr>
        <w:t>ети и воспитатель располагаются вокруг нее.</w:t>
      </w:r>
      <w:r w:rsidRPr="00397293">
        <w:rPr>
          <w:rFonts w:ascii="Times New Roman" w:hAnsi="Times New Roman" w:cs="Times New Roman"/>
          <w:sz w:val="24"/>
          <w:szCs w:val="24"/>
        </w:rPr>
        <w:t>)</w:t>
      </w:r>
    </w:p>
    <w:p w:rsidR="00295D90" w:rsidRPr="00397293" w:rsidRDefault="00295D90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97293">
        <w:rPr>
          <w:rFonts w:ascii="Times New Roman" w:hAnsi="Times New Roman" w:cs="Times New Roman"/>
          <w:sz w:val="24"/>
          <w:szCs w:val="24"/>
        </w:rPr>
        <w:t>Ребята посмотрите, какая сегодня погода</w:t>
      </w:r>
      <w:proofErr w:type="gramStart"/>
      <w:r w:rsidRPr="00397293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397293">
        <w:rPr>
          <w:rFonts w:ascii="Times New Roman" w:hAnsi="Times New Roman" w:cs="Times New Roman"/>
          <w:sz w:val="24"/>
          <w:szCs w:val="24"/>
        </w:rPr>
        <w:t xml:space="preserve">  ( рассказ воспитателя о тучках)</w:t>
      </w:r>
    </w:p>
    <w:p w:rsidR="001906EF" w:rsidRPr="00397293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97293">
        <w:rPr>
          <w:rFonts w:ascii="Times New Roman" w:hAnsi="Times New Roman" w:cs="Times New Roman"/>
          <w:sz w:val="24"/>
          <w:szCs w:val="24"/>
        </w:rPr>
        <w:t xml:space="preserve"> В руках у воспитателя лейка с прикрепленной  тучкой</w:t>
      </w:r>
    </w:p>
    <w:p w:rsidR="001B21A3" w:rsidRPr="00397293" w:rsidRDefault="00D46821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97293">
        <w:rPr>
          <w:rFonts w:ascii="Times New Roman" w:hAnsi="Times New Roman" w:cs="Times New Roman"/>
          <w:sz w:val="24"/>
          <w:szCs w:val="24"/>
        </w:rPr>
        <w:t>Воспитатель: Ребята протяните свои ручки над тазиком</w:t>
      </w:r>
      <w:proofErr w:type="gramStart"/>
      <w:r w:rsidRPr="00397293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397293">
        <w:rPr>
          <w:rFonts w:ascii="Times New Roman" w:hAnsi="Times New Roman" w:cs="Times New Roman"/>
          <w:sz w:val="24"/>
          <w:szCs w:val="24"/>
        </w:rPr>
        <w:t xml:space="preserve"> </w:t>
      </w:r>
      <w:r w:rsidR="00CD6B06" w:rsidRPr="00397293">
        <w:rPr>
          <w:rFonts w:ascii="Times New Roman" w:hAnsi="Times New Roman" w:cs="Times New Roman"/>
          <w:sz w:val="24"/>
          <w:szCs w:val="24"/>
        </w:rPr>
        <w:t>послушай те какой дождик идет из тучки</w:t>
      </w:r>
      <w:r w:rsidR="00AD5D7F" w:rsidRPr="00397293">
        <w:rPr>
          <w:rFonts w:ascii="Times New Roman" w:hAnsi="Times New Roman" w:cs="Times New Roman"/>
          <w:sz w:val="24"/>
          <w:szCs w:val="24"/>
        </w:rPr>
        <w:t>: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Дождик, лей веселей!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Теплых капель не жалей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Для лесов, для полей,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И для маленьких детей,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И для мам, и для пап.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Кап-кап! Кап-кап!</w:t>
      </w:r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Дети:</w:t>
      </w:r>
      <w:r w:rsidR="00CD6B06" w:rsidRPr="00AD5D7F">
        <w:rPr>
          <w:rFonts w:ascii="Times New Roman" w:hAnsi="Times New Roman" w:cs="Times New Roman"/>
          <w:sz w:val="24"/>
          <w:szCs w:val="24"/>
        </w:rPr>
        <w:t xml:space="preserve"> Холодная</w:t>
      </w:r>
    </w:p>
    <w:p w:rsidR="00CD6B06" w:rsidRPr="00AD5D7F" w:rsidRDefault="00CD6B06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(Дождик из теплой тучки)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Дождик, лей веселей!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Теплых капель не жалей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Для лесов, для полей,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И для маленьких детей,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И для мам, и для пап.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Кап-кап! Кап-кап!</w:t>
      </w:r>
    </w:p>
    <w:p w:rsidR="00AD5D7F" w:rsidRPr="00AD5D7F" w:rsidRDefault="00AD5D7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73F6F" w:rsidRDefault="009F5902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3F6F" w:rsidRDefault="00873F6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73F6F" w:rsidRDefault="00873F6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73F6F" w:rsidRDefault="00873F6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873F6F" w:rsidRDefault="00873F6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CD6B06" w:rsidRPr="00AD5D7F" w:rsidRDefault="009F5902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Воспитатель</w:t>
      </w:r>
      <w:r w:rsidRPr="00AD5D7F">
        <w:rPr>
          <w:rFonts w:ascii="Times New Roman" w:hAnsi="Times New Roman" w:cs="Times New Roman"/>
          <w:b/>
          <w:sz w:val="24"/>
          <w:szCs w:val="24"/>
        </w:rPr>
        <w:t xml:space="preserve">:    </w:t>
      </w:r>
      <w:r w:rsidR="00CD6B06" w:rsidRPr="00AD5D7F">
        <w:rPr>
          <w:rFonts w:ascii="Times New Roman" w:hAnsi="Times New Roman" w:cs="Times New Roman"/>
          <w:sz w:val="24"/>
          <w:szCs w:val="24"/>
        </w:rPr>
        <w:t>вода бывает теплая и холодная. Когда вода была теплая, когда холодная?</w:t>
      </w:r>
    </w:p>
    <w:p w:rsidR="00CD6B06" w:rsidRPr="00AD5D7F" w:rsidRDefault="00CD6B06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Ребята</w:t>
      </w:r>
      <w:proofErr w:type="gramStart"/>
      <w:r w:rsidRPr="00AD5D7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D5D7F">
        <w:rPr>
          <w:rFonts w:ascii="Times New Roman" w:hAnsi="Times New Roman" w:cs="Times New Roman"/>
          <w:sz w:val="24"/>
          <w:szCs w:val="24"/>
        </w:rPr>
        <w:t xml:space="preserve"> предлагаю поиграть в игру « Солнышко и дождик» ( объяснить правила , если не знают)</w:t>
      </w:r>
    </w:p>
    <w:p w:rsidR="00CD6B06" w:rsidRPr="00AD5D7F" w:rsidRDefault="00CD6B06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Звучит музыка</w:t>
      </w:r>
    </w:p>
    <w:p w:rsidR="00F84A59" w:rsidRPr="00397293" w:rsidRDefault="00F84A59" w:rsidP="00AD5D7F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97293">
        <w:rPr>
          <w:rFonts w:ascii="Times New Roman" w:hAnsi="Times New Roman" w:cs="Times New Roman"/>
          <w:b/>
          <w:sz w:val="24"/>
          <w:szCs w:val="24"/>
        </w:rPr>
        <w:t>Опыт №2</w:t>
      </w:r>
      <w:proofErr w:type="gramStart"/>
      <w:r w:rsidRPr="00397293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  <w:r w:rsidRPr="00397293">
        <w:rPr>
          <w:rFonts w:ascii="Times New Roman" w:hAnsi="Times New Roman" w:cs="Times New Roman"/>
          <w:b/>
          <w:sz w:val="24"/>
          <w:szCs w:val="24"/>
        </w:rPr>
        <w:t xml:space="preserve"> «На определение вкуса воды»</w:t>
      </w:r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Воспитатель: ребята у меня есть волшебные стаканчики</w:t>
      </w:r>
      <w:proofErr w:type="gramStart"/>
      <w:r w:rsidRPr="00AD5D7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D5D7F">
        <w:rPr>
          <w:rFonts w:ascii="Times New Roman" w:hAnsi="Times New Roman" w:cs="Times New Roman"/>
          <w:sz w:val="24"/>
          <w:szCs w:val="24"/>
        </w:rPr>
        <w:t xml:space="preserve"> а в них водичка , попробуйте </w:t>
      </w:r>
      <w:r w:rsidR="009F5902" w:rsidRPr="00AD5D7F">
        <w:rPr>
          <w:rFonts w:ascii="Times New Roman" w:hAnsi="Times New Roman" w:cs="Times New Roman"/>
          <w:sz w:val="24"/>
          <w:szCs w:val="24"/>
        </w:rPr>
        <w:t>ее и скажите у кого какая водичка)</w:t>
      </w:r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Дети:</w:t>
      </w:r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А почему  вода стала сладкая</w:t>
      </w:r>
      <w:proofErr w:type="gramStart"/>
      <w:r w:rsidRPr="00AD5D7F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А почему соленая? Кислая?</w:t>
      </w:r>
    </w:p>
    <w:p w:rsidR="001906EF" w:rsidRPr="00AD5D7F" w:rsidRDefault="001906EF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Правильно потому что в одни  стаканы  положили сахар, в другие  соль, а в третьи сок лимона</w:t>
      </w:r>
      <w:proofErr w:type="gramStart"/>
      <w:r w:rsidRPr="00AD5D7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D5D7F">
        <w:rPr>
          <w:rFonts w:ascii="Times New Roman" w:hAnsi="Times New Roman" w:cs="Times New Roman"/>
          <w:sz w:val="24"/>
          <w:szCs w:val="24"/>
        </w:rPr>
        <w:t xml:space="preserve"> а в два стакана ни чего не положили, и водичка там без вкуса.</w:t>
      </w:r>
    </w:p>
    <w:p w:rsidR="009F5902" w:rsidRPr="00AD5D7F" w:rsidRDefault="009F5902" w:rsidP="00AD5D7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D5D7F">
        <w:rPr>
          <w:rFonts w:ascii="Times New Roman" w:hAnsi="Times New Roman" w:cs="Times New Roman"/>
          <w:sz w:val="24"/>
          <w:szCs w:val="24"/>
        </w:rPr>
        <w:t>Давайте положим в стаканы с простой водой сахар, размешаем  и попробуем.</w:t>
      </w:r>
    </w:p>
    <w:p w:rsidR="00F84A59" w:rsidRPr="00AD5D7F" w:rsidRDefault="00F84A59" w:rsidP="00AD5D7F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AD5D7F">
        <w:rPr>
          <w:rFonts w:ascii="Times New Roman" w:hAnsi="Times New Roman" w:cs="Times New Roman"/>
          <w:b/>
          <w:sz w:val="24"/>
          <w:szCs w:val="24"/>
        </w:rPr>
        <w:t>Опыт № 3: «На определение прозрачности воды».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hAnsi="Times New Roman" w:cs="Times New Roman"/>
          <w:sz w:val="24"/>
          <w:szCs w:val="24"/>
        </w:rPr>
        <w:t xml:space="preserve"> Воспитатель:  ребята, а </w:t>
      </w: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давайте попробуем спрятать в водичке камешки, которые лежат у вас на подносах 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(Дети опускают камешки в воду).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 В.-Получилось? А  почему, не получилось? 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 (Ответы детей).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В.-А я знаю, как можно спрятать камешки в воде. Нам помогут краски. Давайте возьмём кисточки обмакнём их в воду и в краску. Краски на кисточку возьмём много, много, а теперь вымоем кисточки в чашках с водой. Посмотрите, что случилось у вас с водой?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  (Ответы детей).</w:t>
      </w:r>
    </w:p>
    <w:p w:rsidR="00F84A59" w:rsidRPr="00AD5D7F" w:rsidRDefault="00F84A59" w:rsidP="00AD5D7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В.-Да, водичка у нас окрасилась. У кого какого цвета стала водичка? А камешки вы теперь в ней видите? Почему? </w:t>
      </w:r>
    </w:p>
    <w:p w:rsidR="009259CF" w:rsidRDefault="00F84A59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D7F">
        <w:rPr>
          <w:rFonts w:ascii="Times New Roman" w:eastAsia="Times New Roman" w:hAnsi="Times New Roman" w:cs="Times New Roman"/>
          <w:sz w:val="24"/>
          <w:szCs w:val="24"/>
          <w:lang w:eastAsia="ru-RU"/>
        </w:rPr>
        <w:t>В.-Водичка ваша стала не прозрачной, а цветной и поэтому камешки спрятались. Вот видите, какой волшебницей может быть обыкновенная вода. А теперь давайте положим кисточки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В.: Ребята, </w:t>
      </w:r>
      <w:r w:rsidR="00F42587"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 меня </w:t>
      </w:r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случилась беда. Посмотрите. Подходят к столам с </w:t>
      </w:r>
      <w:proofErr w:type="spellStart"/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комнатн</w:t>
      </w:r>
      <w:r w:rsidR="00F42587"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</w:t>
      </w:r>
      <w:proofErr w:type="spellEnd"/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растени</w:t>
      </w:r>
      <w:r w:rsidR="00F42587"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ем</w:t>
      </w:r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Что с ним случилось? Почему это произошло? 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(ответы детей) 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мы можем ему помочь? Что нужно делать, чтоб растения росли и развивались? (предложения детей).</w:t>
      </w:r>
      <w:r w:rsidR="00F42587" w:rsidRPr="00AD5D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Сейчас давайте рассмотрим табличку «Уход за растениями».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- Как узнать, что растение надо полить?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Дети: Потрогать землю на ощупь.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D5D7F">
        <w:rPr>
          <w:rFonts w:ascii="Times New Roman" w:hAnsi="Times New Roman" w:cs="Times New Roman"/>
          <w:color w:val="000000"/>
          <w:sz w:val="24"/>
          <w:szCs w:val="24"/>
        </w:rPr>
        <w:t>Восп</w:t>
      </w:r>
      <w:proofErr w:type="spellEnd"/>
      <w:r w:rsidRPr="00AD5D7F">
        <w:rPr>
          <w:rFonts w:ascii="Times New Roman" w:hAnsi="Times New Roman" w:cs="Times New Roman"/>
          <w:color w:val="000000"/>
          <w:sz w:val="24"/>
          <w:szCs w:val="24"/>
        </w:rPr>
        <w:t>-ль: Давайте потрогаем, какая земля?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Дети: Сухая.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D5D7F">
        <w:rPr>
          <w:rFonts w:ascii="Times New Roman" w:hAnsi="Times New Roman" w:cs="Times New Roman"/>
          <w:color w:val="000000"/>
          <w:sz w:val="24"/>
          <w:szCs w:val="24"/>
        </w:rPr>
        <w:t>Восп</w:t>
      </w:r>
      <w:proofErr w:type="spellEnd"/>
      <w:r w:rsidRPr="00AD5D7F">
        <w:rPr>
          <w:rFonts w:ascii="Times New Roman" w:hAnsi="Times New Roman" w:cs="Times New Roman"/>
          <w:color w:val="000000"/>
          <w:sz w:val="24"/>
          <w:szCs w:val="24"/>
        </w:rPr>
        <w:t>-ль: Что надо сделать?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Дети: Полить.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D5D7F">
        <w:rPr>
          <w:rFonts w:ascii="Times New Roman" w:hAnsi="Times New Roman" w:cs="Times New Roman"/>
          <w:color w:val="000000"/>
          <w:sz w:val="24"/>
          <w:szCs w:val="24"/>
        </w:rPr>
        <w:t>Восп</w:t>
      </w:r>
      <w:proofErr w:type="spellEnd"/>
      <w:r w:rsidRPr="00AD5D7F">
        <w:rPr>
          <w:rFonts w:ascii="Times New Roman" w:hAnsi="Times New Roman" w:cs="Times New Roman"/>
          <w:color w:val="000000"/>
          <w:sz w:val="24"/>
          <w:szCs w:val="24"/>
        </w:rPr>
        <w:t>-ль: Какой водой мы поливаем землю?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>Дети: Теплой, комнатной температуры.</w:t>
      </w:r>
    </w:p>
    <w:p w:rsidR="009259C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color w:val="000000"/>
          <w:sz w:val="24"/>
          <w:szCs w:val="24"/>
        </w:rPr>
        <w:t xml:space="preserve">В.: Надо поливать по краю горшочка. </w:t>
      </w:r>
    </w:p>
    <w:p w:rsidR="00A84FB0" w:rsidRPr="00AD5D7F" w:rsidRDefault="00A84FB0" w:rsidP="009259CF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D5D7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Труд детей</w:t>
      </w:r>
    </w:p>
    <w:p w:rsidR="008628F7" w:rsidRPr="00AD5D7F" w:rsidRDefault="008628F7" w:rsidP="00AD5D7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rStyle w:val="a4"/>
          <w:color w:val="000000"/>
        </w:rPr>
        <w:t>Воспитатель:</w:t>
      </w:r>
      <w:r w:rsidRPr="00AD5D7F">
        <w:rPr>
          <w:rStyle w:val="apple-converted-space"/>
          <w:b/>
          <w:bCs/>
          <w:color w:val="000000"/>
        </w:rPr>
        <w:t> </w:t>
      </w:r>
      <w:r w:rsidRPr="00AD5D7F">
        <w:rPr>
          <w:color w:val="000000"/>
        </w:rPr>
        <w:t xml:space="preserve"> Дети, как вы думаете</w:t>
      </w:r>
      <w:r w:rsidR="00A84FB0" w:rsidRPr="00AD5D7F">
        <w:rPr>
          <w:color w:val="000000"/>
        </w:rPr>
        <w:t xml:space="preserve"> нам нужна вода</w:t>
      </w:r>
      <w:proofErr w:type="gramStart"/>
      <w:r w:rsidR="00A84FB0" w:rsidRPr="00AD5D7F">
        <w:rPr>
          <w:color w:val="000000"/>
        </w:rPr>
        <w:t xml:space="preserve"> ?</w:t>
      </w:r>
      <w:proofErr w:type="gramEnd"/>
      <w:r w:rsidRPr="00AD5D7F">
        <w:rPr>
          <w:color w:val="000000"/>
        </w:rPr>
        <w:t xml:space="preserve"> для чего нам нужна вода?</w:t>
      </w:r>
    </w:p>
    <w:p w:rsidR="008628F7" w:rsidRPr="00AD5D7F" w:rsidRDefault="008628F7" w:rsidP="00AD5D7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rStyle w:val="a4"/>
          <w:color w:val="000000"/>
        </w:rPr>
        <w:t>Дети:</w:t>
      </w:r>
      <w:r w:rsidRPr="00AD5D7F">
        <w:rPr>
          <w:rStyle w:val="apple-converted-space"/>
          <w:b/>
          <w:bCs/>
          <w:color w:val="000000"/>
        </w:rPr>
        <w:t> </w:t>
      </w:r>
      <w:r w:rsidRPr="00AD5D7F">
        <w:rPr>
          <w:color w:val="000000"/>
        </w:rPr>
        <w:t>Люди пьют воду;</w:t>
      </w:r>
    </w:p>
    <w:p w:rsidR="008628F7" w:rsidRPr="00AD5D7F" w:rsidRDefault="008628F7" w:rsidP="00AD5D7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color w:val="000000"/>
        </w:rPr>
        <w:t>— варят еду;</w:t>
      </w:r>
    </w:p>
    <w:p w:rsidR="008628F7" w:rsidRPr="00AD5D7F" w:rsidRDefault="008628F7" w:rsidP="00AD5D7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color w:val="000000"/>
        </w:rPr>
        <w:t>— моют грязные фрукты и овощи;</w:t>
      </w:r>
    </w:p>
    <w:p w:rsidR="009259CF" w:rsidRDefault="008628F7" w:rsidP="009259C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color w:val="000000"/>
        </w:rPr>
        <w:t>— каждый день моют руки и лицо;</w:t>
      </w:r>
    </w:p>
    <w:p w:rsidR="00BF2DAA" w:rsidRPr="00AD5D7F" w:rsidRDefault="00BF2DAA" w:rsidP="009259C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  <w:r w:rsidRPr="00AD5D7F">
        <w:rPr>
          <w:color w:val="000000"/>
        </w:rPr>
        <w:t>В.: А как мы с вами можем беречь воду? (Закрывать кран)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12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 w:rsidRPr="00AD5D7F">
        <w:rPr>
          <w:color w:val="000000"/>
        </w:rPr>
        <w:t>Воспитатель читает отрывок из стихотворения Н.Рыжовой: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 w:rsidRPr="00AD5D7F">
        <w:rPr>
          <w:color w:val="000000"/>
        </w:rPr>
        <w:t>Без воды вам не умыться,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 w:rsidRPr="00AD5D7F">
        <w:rPr>
          <w:color w:val="000000"/>
        </w:rPr>
        <w:t>Не наесться, не напиться!</w:t>
      </w:r>
    </w:p>
    <w:p w:rsidR="00F84A59" w:rsidRPr="00AD5D7F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 w:rsidRPr="00AD5D7F">
        <w:rPr>
          <w:color w:val="000000"/>
        </w:rPr>
        <w:t>Смею вам я доложить:</w:t>
      </w:r>
    </w:p>
    <w:p w:rsidR="000B5728" w:rsidRDefault="00F84A59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 w:rsidRPr="00AD5D7F">
        <w:rPr>
          <w:color w:val="000000"/>
        </w:rPr>
        <w:t>Без воды нам не прожить!</w:t>
      </w:r>
    </w:p>
    <w:p w:rsidR="00397293" w:rsidRDefault="00397293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397293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  <w:r>
        <w:rPr>
          <w:color w:val="000000"/>
        </w:rPr>
        <w:t>Приложение. Фотографии.</w:t>
      </w: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8"/>
        <w:gridCol w:w="4863"/>
      </w:tblGrid>
      <w:tr w:rsidR="00873F6F" w:rsidTr="00873F6F">
        <w:tc>
          <w:tcPr>
            <w:tcW w:w="4785" w:type="dxa"/>
          </w:tcPr>
          <w:p w:rsidR="00873F6F" w:rsidRDefault="00873F6F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FDA2059" wp14:editId="4E17DBDC">
                  <wp:extent cx="3295650" cy="2834880"/>
                  <wp:effectExtent l="0" t="0" r="0" b="0"/>
                  <wp:docPr id="1" name="Рисунок 1" descr="C:\Users\User\Desktop\опыты\DSCN5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опыты\DSCN5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236" cy="283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73F6F" w:rsidRDefault="00873F6F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045A657C" wp14:editId="1AF4025E">
                  <wp:extent cx="2952750" cy="3171825"/>
                  <wp:effectExtent l="0" t="0" r="0" b="0"/>
                  <wp:docPr id="2" name="Рисунок 2" descr="C:\Users\User\Desktop\опыты\DSCN50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опыты\DSCN50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00" cy="3172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3F6F" w:rsidTr="00873F6F">
        <w:tc>
          <w:tcPr>
            <w:tcW w:w="4785" w:type="dxa"/>
          </w:tcPr>
          <w:p w:rsidR="00873F6F" w:rsidRDefault="00873F6F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CCB34A3" wp14:editId="7AAF3517">
                  <wp:extent cx="3086100" cy="3048000"/>
                  <wp:effectExtent l="0" t="0" r="0" b="0"/>
                  <wp:docPr id="3" name="Рисунок 3" descr="C:\Users\User\Desktop\опыты\DSCN5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опыты\DSCN5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8163" cy="305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73F6F" w:rsidRDefault="00873F6F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E94B86E" wp14:editId="1A741E38">
                  <wp:extent cx="3409950" cy="27717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294" cy="2773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p w:rsidR="00873F6F" w:rsidRDefault="00873F6F" w:rsidP="00873F6F">
      <w:pPr>
        <w:pStyle w:val="a3"/>
        <w:shd w:val="clear" w:color="auto" w:fill="FFFFFF"/>
        <w:spacing w:before="0" w:beforeAutospacing="0" w:after="300" w:afterAutospacing="0"/>
        <w:contextualSpacing/>
        <w:jc w:val="right"/>
        <w:rPr>
          <w:color w:val="000000"/>
        </w:rPr>
        <w:sectPr w:rsidR="00873F6F" w:rsidSect="00873F6F">
          <w:pgSz w:w="11906" w:h="16838"/>
          <w:pgMar w:top="1134" w:right="850" w:bottom="426" w:left="1701" w:header="708" w:footer="708" w:gutter="0"/>
          <w:pgBorders w:offsetFrom="page">
            <w:top w:val="seattle" w:sz="31" w:space="24" w:color="auto"/>
            <w:left w:val="seattle" w:sz="31" w:space="24" w:color="auto"/>
            <w:bottom w:val="seattle" w:sz="31" w:space="24" w:color="auto"/>
            <w:right w:val="seattle" w:sz="31" w:space="24" w:color="auto"/>
          </w:pgBorders>
          <w:cols w:space="708"/>
          <w:docGrid w:linePitch="360"/>
        </w:sectPr>
      </w:pPr>
    </w:p>
    <w:tbl>
      <w:tblPr>
        <w:tblStyle w:val="a7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9"/>
        <w:gridCol w:w="5273"/>
      </w:tblGrid>
      <w:tr w:rsidR="000B5728" w:rsidTr="00873F6F">
        <w:tc>
          <w:tcPr>
            <w:tcW w:w="4559" w:type="dxa"/>
          </w:tcPr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</w:p>
        </w:tc>
        <w:tc>
          <w:tcPr>
            <w:tcW w:w="5012" w:type="dxa"/>
          </w:tcPr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</w:p>
        </w:tc>
      </w:tr>
      <w:tr w:rsidR="000B5728" w:rsidTr="00873F6F">
        <w:trPr>
          <w:trHeight w:val="5786"/>
        </w:trPr>
        <w:tc>
          <w:tcPr>
            <w:tcW w:w="4559" w:type="dxa"/>
          </w:tcPr>
          <w:p w:rsidR="00873F6F" w:rsidRDefault="00873F6F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71B7D3B5" wp14:editId="3441AA7C">
                  <wp:extent cx="2562225" cy="3414652"/>
                  <wp:effectExtent l="0" t="0" r="0" b="0"/>
                  <wp:docPr id="12" name="Рисунок 12" descr="C:\Users\User\Desktop\опыты\DSCN5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опыты\DSCN5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040" cy="3419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2" w:type="dxa"/>
            <w:tcBorders>
              <w:left w:val="nil"/>
            </w:tcBorders>
          </w:tcPr>
          <w:p w:rsidR="000B5728" w:rsidRDefault="00873F6F" w:rsidP="00397293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563627E5" wp14:editId="76A555A7">
                  <wp:extent cx="2933700" cy="3038475"/>
                  <wp:effectExtent l="0" t="0" r="0" b="0"/>
                  <wp:docPr id="15" name="Рисунок 15" descr="C:\Users\User\Desktop\опыты\DSCN5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опыты\DSCN5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928" cy="3035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5728" w:rsidTr="00873F6F">
        <w:tc>
          <w:tcPr>
            <w:tcW w:w="4559" w:type="dxa"/>
          </w:tcPr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</w:rPr>
            </w:pPr>
          </w:p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</w:rPr>
            </w:pPr>
          </w:p>
        </w:tc>
        <w:tc>
          <w:tcPr>
            <w:tcW w:w="5012" w:type="dxa"/>
          </w:tcPr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  <w:color w:val="000000"/>
              </w:rPr>
            </w:pPr>
          </w:p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color w:val="000000"/>
              </w:rPr>
            </w:pPr>
          </w:p>
        </w:tc>
      </w:tr>
      <w:tr w:rsidR="000B5728" w:rsidTr="00397293">
        <w:tc>
          <w:tcPr>
            <w:tcW w:w="4559" w:type="dxa"/>
          </w:tcPr>
          <w:p w:rsidR="000B5728" w:rsidRDefault="000B5728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</w:rPr>
            </w:pPr>
          </w:p>
          <w:p w:rsidR="00397293" w:rsidRDefault="00397293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C6F171" wp14:editId="39293F69">
                  <wp:extent cx="3702359" cy="2778109"/>
                  <wp:effectExtent l="0" t="0" r="0" b="0"/>
                  <wp:docPr id="17" name="Рисунок 17" descr="C:\Users\User\Desktop\опыты\DSCN5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опыты\DSCN5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166" cy="2777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2" w:type="dxa"/>
          </w:tcPr>
          <w:p w:rsidR="000B5728" w:rsidRDefault="00397293" w:rsidP="00AD5D7F">
            <w:pPr>
              <w:pStyle w:val="a3"/>
              <w:spacing w:before="0" w:beforeAutospacing="0" w:after="300" w:afterAutospacing="0"/>
              <w:contextualSpacing/>
              <w:rPr>
                <w:noProof/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E72844B" wp14:editId="0A4A39B2">
                  <wp:extent cx="3998571" cy="3000375"/>
                  <wp:effectExtent l="0" t="0" r="0" b="0"/>
                  <wp:docPr id="16" name="Рисунок 16" descr="C:\Users\User\Desktop\опыты\DSCN50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опыты\DSCN50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363" cy="3000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5728" w:rsidRDefault="000B5728" w:rsidP="00AD5D7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  <w:sectPr w:rsidR="000B5728" w:rsidSect="00397293">
          <w:pgSz w:w="11906" w:h="16838"/>
          <w:pgMar w:top="709" w:right="850" w:bottom="426" w:left="1701" w:header="708" w:footer="708" w:gutter="0"/>
          <w:pgBorders w:offsetFrom="page">
            <w:top w:val="seattle" w:sz="31" w:space="24" w:color="auto"/>
            <w:left w:val="seattle" w:sz="31" w:space="24" w:color="auto"/>
            <w:bottom w:val="seattle" w:sz="31" w:space="24" w:color="auto"/>
            <w:right w:val="seattle" w:sz="31" w:space="24" w:color="auto"/>
          </w:pgBorders>
          <w:cols w:space="708"/>
          <w:docGrid w:linePitch="360"/>
        </w:sectPr>
      </w:pPr>
    </w:p>
    <w:p w:rsidR="00873F6F" w:rsidRDefault="00873F6F" w:rsidP="00873F6F">
      <w:pPr>
        <w:pStyle w:val="a3"/>
        <w:shd w:val="clear" w:color="auto" w:fill="FFFFFF"/>
        <w:spacing w:before="0" w:beforeAutospacing="0" w:after="300" w:afterAutospacing="0"/>
        <w:contextualSpacing/>
        <w:rPr>
          <w:color w:val="000000"/>
        </w:rPr>
      </w:pPr>
    </w:p>
    <w:sectPr w:rsidR="00873F6F" w:rsidSect="00397293">
      <w:pgSz w:w="11906" w:h="16838"/>
      <w:pgMar w:top="709" w:right="850" w:bottom="426" w:left="1701" w:header="708" w:footer="708" w:gutter="0"/>
      <w:pgBorders w:offsetFrom="page">
        <w:top w:val="seattle" w:sz="31" w:space="24" w:color="auto"/>
        <w:left w:val="seattle" w:sz="31" w:space="24" w:color="auto"/>
        <w:bottom w:val="seattle" w:sz="31" w:space="24" w:color="auto"/>
        <w:right w:val="seattle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522DA"/>
    <w:rsid w:val="000B5728"/>
    <w:rsid w:val="001906EF"/>
    <w:rsid w:val="001B21A3"/>
    <w:rsid w:val="00295D90"/>
    <w:rsid w:val="00397293"/>
    <w:rsid w:val="00622123"/>
    <w:rsid w:val="008628F7"/>
    <w:rsid w:val="00873F6F"/>
    <w:rsid w:val="009259CF"/>
    <w:rsid w:val="009522DA"/>
    <w:rsid w:val="009F5902"/>
    <w:rsid w:val="00A502AA"/>
    <w:rsid w:val="00A84FB0"/>
    <w:rsid w:val="00AD5D7F"/>
    <w:rsid w:val="00BF2DAA"/>
    <w:rsid w:val="00CD6B06"/>
    <w:rsid w:val="00D46821"/>
    <w:rsid w:val="00F42587"/>
    <w:rsid w:val="00F84A59"/>
    <w:rsid w:val="00FA04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04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68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46821"/>
  </w:style>
  <w:style w:type="character" w:styleId="a4">
    <w:name w:val="Strong"/>
    <w:basedOn w:val="a0"/>
    <w:uiPriority w:val="22"/>
    <w:qFormat/>
    <w:rsid w:val="008628F7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B57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572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0B57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468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46821"/>
  </w:style>
  <w:style w:type="character" w:styleId="a4">
    <w:name w:val="Strong"/>
    <w:basedOn w:val="a0"/>
    <w:uiPriority w:val="22"/>
    <w:qFormat/>
    <w:rsid w:val="008628F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652</Words>
  <Characters>3721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cp:lastPrinted>2016-05-19T08:24:00Z</cp:lastPrinted>
  <dcterms:created xsi:type="dcterms:W3CDTF">2016-05-18T17:12:00Z</dcterms:created>
  <dcterms:modified xsi:type="dcterms:W3CDTF">2017-12-03T15:03:00Z</dcterms:modified>
</cp:coreProperties>
</file>